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D19E" w14:textId="25B54E05" w:rsidR="00E4387A" w:rsidRDefault="002F5B0D">
      <w:pPr>
        <w:rPr>
          <w:b/>
          <w:bCs/>
        </w:rPr>
      </w:pPr>
      <w:r w:rsidRPr="00EA4BC9">
        <w:rPr>
          <w:b/>
          <w:bCs/>
        </w:rPr>
        <w:t>Verslag van de Technische Commissie over 202</w:t>
      </w:r>
      <w:r w:rsidR="005952E3">
        <w:rPr>
          <w:b/>
          <w:bCs/>
        </w:rPr>
        <w:t>3</w:t>
      </w:r>
    </w:p>
    <w:p w14:paraId="3CB7A2F1" w14:textId="4799E085" w:rsidR="00AA31E4" w:rsidRDefault="00923F5B">
      <w:r w:rsidRPr="00923F5B">
        <w:t xml:space="preserve">Dit jaar hebben we vele </w:t>
      </w:r>
      <w:r w:rsidR="00AA31E4">
        <w:t xml:space="preserve">middagen en </w:t>
      </w:r>
      <w:r w:rsidRPr="00923F5B">
        <w:t xml:space="preserve">avonden </w:t>
      </w:r>
      <w:r w:rsidR="007B5191">
        <w:t xml:space="preserve">plezierig </w:t>
      </w:r>
      <w:r w:rsidRPr="00923F5B">
        <w:t>kunnen bridgen</w:t>
      </w:r>
      <w:r w:rsidR="00AA31E4">
        <w:t>.</w:t>
      </w:r>
    </w:p>
    <w:p w14:paraId="0DFB9CCB" w14:textId="145C73E1" w:rsidR="00F83031" w:rsidRDefault="00F83031">
      <w:r>
        <w:t xml:space="preserve">De personeelsproblemen bij de Asseldonk lijken voorbij. Wij zijn blij </w:t>
      </w:r>
      <w:r w:rsidR="00D826BF">
        <w:t>met de aanwezigheid van Luuk op de donderdagavonden</w:t>
      </w:r>
      <w:r w:rsidR="000F070B">
        <w:t xml:space="preserve">. Hij </w:t>
      </w:r>
      <w:r w:rsidR="005603CD">
        <w:t>verzorgt</w:t>
      </w:r>
      <w:r w:rsidR="000F070B">
        <w:t xml:space="preserve"> niet alleen onze drankjes, maar zorgt er ook voor dat de kar met spullen </w:t>
      </w:r>
      <w:r w:rsidR="005603CD">
        <w:t>tijdig in de zaal staat en na afloop</w:t>
      </w:r>
      <w:r w:rsidR="00EC13FB">
        <w:t xml:space="preserve">, indien nodig, </w:t>
      </w:r>
      <w:r w:rsidR="005603CD">
        <w:t>weer opgeruimd wordt. En dat alles altijd goedgehumeurd</w:t>
      </w:r>
      <w:r w:rsidR="00092443">
        <w:t>. Klasse!</w:t>
      </w:r>
    </w:p>
    <w:p w14:paraId="5D38877D" w14:textId="2EEF342E" w:rsidR="00092443" w:rsidRDefault="00092443">
      <w:r>
        <w:t>Ook de problemen bij de technische commissie zijn opgelost.</w:t>
      </w:r>
    </w:p>
    <w:p w14:paraId="1CE701B8" w14:textId="028BC91B" w:rsidR="00092443" w:rsidRDefault="00092443">
      <w:r>
        <w:t xml:space="preserve">Annette </w:t>
      </w:r>
      <w:r w:rsidR="001322A5">
        <w:t xml:space="preserve">Leijten </w:t>
      </w:r>
      <w:r w:rsidR="00361E90">
        <w:t>verzorgt de maandagmiddag. Ze kan altijd terugvallen op Ria v</w:t>
      </w:r>
      <w:r w:rsidR="0031273A">
        <w:t>an den</w:t>
      </w:r>
      <w:r w:rsidR="00361E90">
        <w:t xml:space="preserve"> Hurk en Mieke Bosmans.</w:t>
      </w:r>
    </w:p>
    <w:p w14:paraId="417D0B0F" w14:textId="607DC0DA" w:rsidR="00361E90" w:rsidRDefault="0069123C">
      <w:r>
        <w:t xml:space="preserve">Lisette Sanders en Ton Jansen </w:t>
      </w:r>
      <w:r w:rsidR="00AD1AB7">
        <w:t>hebben al menig donderdagavond</w:t>
      </w:r>
      <w:r w:rsidR="00546096">
        <w:t xml:space="preserve"> </w:t>
      </w:r>
      <w:r w:rsidR="00AD1AB7">
        <w:t>georganiseerd</w:t>
      </w:r>
      <w:r w:rsidR="008E4F36">
        <w:t xml:space="preserve">. </w:t>
      </w:r>
      <w:r w:rsidR="00273134">
        <w:t>Samen met Mieke Bosman</w:t>
      </w:r>
      <w:r w:rsidR="00A721F5">
        <w:t>s heeft d</w:t>
      </w:r>
      <w:r w:rsidR="008E4F36">
        <w:t>e technische commissie hiermee weer voldoende menskracht.</w:t>
      </w:r>
    </w:p>
    <w:p w14:paraId="0DE35267" w14:textId="77777777" w:rsidR="00EC13FB" w:rsidRPr="006176E8" w:rsidRDefault="00EC13FB" w:rsidP="00EC13FB">
      <w:pPr>
        <w:pStyle w:val="HoofdtekstA"/>
        <w:rPr>
          <w:rFonts w:ascii="Tahoma" w:eastAsiaTheme="minorHAnsi" w:hAnsi="Tahoma" w:cstheme="minorBidi"/>
          <w:color w:val="auto"/>
          <w:bdr w:val="none" w:sz="0" w:space="0" w:color="auto"/>
          <w:lang w:val="nl-NL" w:eastAsia="en-US"/>
        </w:rPr>
      </w:pPr>
      <w:r w:rsidRPr="00EC13FB">
        <w:rPr>
          <w:lang w:val="nl-NL"/>
        </w:rPr>
        <w:t xml:space="preserve">En natuurlijk zijn daar nog de vele vrijwilligers die helpen </w:t>
      </w:r>
      <w:r w:rsidRPr="006176E8">
        <w:rPr>
          <w:rFonts w:ascii="Tahoma" w:eastAsiaTheme="minorHAnsi" w:hAnsi="Tahoma" w:cstheme="minorBidi"/>
          <w:color w:val="auto"/>
          <w:bdr w:val="none" w:sz="0" w:space="0" w:color="auto"/>
          <w:lang w:val="nl-NL" w:eastAsia="en-US"/>
        </w:rPr>
        <w:t xml:space="preserve">met </w:t>
      </w:r>
      <w:r>
        <w:rPr>
          <w:rFonts w:ascii="Tahoma" w:eastAsiaTheme="minorHAnsi" w:hAnsi="Tahoma" w:cstheme="minorBidi"/>
          <w:color w:val="auto"/>
          <w:bdr w:val="none" w:sz="0" w:space="0" w:color="auto"/>
          <w:lang w:val="nl-NL" w:eastAsia="en-US"/>
        </w:rPr>
        <w:t xml:space="preserve">het schudden van de kaarten en </w:t>
      </w:r>
      <w:r w:rsidRPr="006176E8">
        <w:rPr>
          <w:rFonts w:ascii="Tahoma" w:eastAsiaTheme="minorHAnsi" w:hAnsi="Tahoma" w:cstheme="minorBidi"/>
          <w:color w:val="auto"/>
          <w:bdr w:val="none" w:sz="0" w:space="0" w:color="auto"/>
          <w:lang w:val="nl-NL" w:eastAsia="en-US"/>
        </w:rPr>
        <w:t>het opruimen, terugzetten op, en wegbrengen van de kar met spullen; allen hartelijk dank hiervoor.</w:t>
      </w:r>
    </w:p>
    <w:p w14:paraId="64DCF1FD" w14:textId="77777777" w:rsidR="00EC13FB" w:rsidRDefault="00EC13FB" w:rsidP="00EC13FB">
      <w:r w:rsidRPr="004C6824">
        <w:t>De jongens die de tafels klaarzetten kwijten zich bijzonder goed van hun taak</w:t>
      </w:r>
      <w:r>
        <w:t>.</w:t>
      </w:r>
    </w:p>
    <w:p w14:paraId="4DEAD2C9" w14:textId="2BAF14E9" w:rsidR="0058267F" w:rsidRPr="004C6824" w:rsidRDefault="0058267F" w:rsidP="00EC13FB">
      <w:r>
        <w:t xml:space="preserve">En  na vele jaren </w:t>
      </w:r>
      <w:r w:rsidR="0096784A">
        <w:t>vragen hebben we eindelijk een fatsoenlijke opbergruimte</w:t>
      </w:r>
      <w:r w:rsidR="007B5191">
        <w:t>, waar alle spullen goed en veilig opgeborgen zijn</w:t>
      </w:r>
      <w:r w:rsidR="0080285A">
        <w:t>, inclusief de nieuwe printer die dit voorjaar aangeschaft is.</w:t>
      </w:r>
    </w:p>
    <w:p w14:paraId="7B4344DC" w14:textId="1D117864" w:rsidR="004214C5" w:rsidRPr="00522CA1" w:rsidRDefault="004214C5" w:rsidP="004214C5">
      <w:pPr>
        <w:rPr>
          <w:b/>
          <w:bCs/>
        </w:rPr>
      </w:pPr>
      <w:r w:rsidRPr="00EA4BC9">
        <w:rPr>
          <w:b/>
          <w:bCs/>
        </w:rPr>
        <w:t>Maandagcompetitie</w:t>
      </w:r>
      <w:r w:rsidR="00595AB9">
        <w:rPr>
          <w:b/>
          <w:bCs/>
        </w:rPr>
        <w:t xml:space="preserve"> </w:t>
      </w:r>
      <w:r w:rsidR="00272830">
        <w:t xml:space="preserve">We hebben </w:t>
      </w:r>
      <w:r w:rsidR="00912BE2">
        <w:t>voor de zomer 11 keer en na de zomer 12 keer</w:t>
      </w:r>
      <w:r w:rsidR="007D08D0">
        <w:t xml:space="preserve"> gespeeld. Slechts één keer ging niet door wegens te weinig deelnemers</w:t>
      </w:r>
      <w:r w:rsidR="00D35E37">
        <w:t>.</w:t>
      </w:r>
      <w:r w:rsidR="007D08D0">
        <w:t xml:space="preserve"> </w:t>
      </w:r>
      <w:r w:rsidR="00C524FA">
        <w:t xml:space="preserve"> De afsluit</w:t>
      </w:r>
      <w:r w:rsidR="00372AA4">
        <w:t xml:space="preserve">ende drive hielden we op </w:t>
      </w:r>
      <w:r w:rsidR="00393583">
        <w:t>3</w:t>
      </w:r>
      <w:r w:rsidR="00372AA4">
        <w:t xml:space="preserve"> april </w:t>
      </w:r>
      <w:r w:rsidR="00393583">
        <w:t xml:space="preserve">weer </w:t>
      </w:r>
      <w:r w:rsidR="00372AA4">
        <w:t>in de Klaproos</w:t>
      </w:r>
      <w:r w:rsidR="008109E1">
        <w:t xml:space="preserve">, waar we naast </w:t>
      </w:r>
      <w:r w:rsidR="00875983">
        <w:t>gezellig bridgen ook heerlijk gegeten hebben.</w:t>
      </w:r>
      <w:r w:rsidR="00372AA4">
        <w:t xml:space="preserve"> </w:t>
      </w:r>
    </w:p>
    <w:p w14:paraId="433FEF8B" w14:textId="56D40B88" w:rsidR="00CF0017" w:rsidRPr="00522CA1" w:rsidRDefault="002F07B4">
      <w:pPr>
        <w:rPr>
          <w:b/>
          <w:bCs/>
        </w:rPr>
      </w:pPr>
      <w:r w:rsidRPr="00EA4BC9">
        <w:rPr>
          <w:b/>
          <w:bCs/>
        </w:rPr>
        <w:t>Donderdagcompetitie</w:t>
      </w:r>
      <w:r w:rsidR="00A3733A">
        <w:rPr>
          <w:b/>
          <w:bCs/>
        </w:rPr>
        <w:t xml:space="preserve"> </w:t>
      </w:r>
      <w:r w:rsidR="00CF0017" w:rsidRPr="00CF0017">
        <w:t>Er waren veel donderdagen, waarop gekaart kon worden.</w:t>
      </w:r>
    </w:p>
    <w:p w14:paraId="70026FC0" w14:textId="56DC971C" w:rsidR="007C725B" w:rsidRPr="00CF0017" w:rsidRDefault="00241A40">
      <w:r>
        <w:t xml:space="preserve">De </w:t>
      </w:r>
      <w:r w:rsidRPr="007323D7">
        <w:rPr>
          <w:b/>
          <w:bCs/>
        </w:rPr>
        <w:t>viertallencompetitie</w:t>
      </w:r>
      <w:r>
        <w:t xml:space="preserve"> verliep moeizaam. Er waren 8 viertallen, maar door </w:t>
      </w:r>
      <w:r w:rsidR="009F1C78">
        <w:t xml:space="preserve">grote afwezigheid door ziekte en </w:t>
      </w:r>
      <w:r w:rsidR="00F34C88">
        <w:t>districtsviertallen, waren er doorgaans maar vier viertallen, soms ook nog gecombineerd.</w:t>
      </w:r>
      <w:r w:rsidR="00E3254D">
        <w:t xml:space="preserve"> Dit is niet </w:t>
      </w:r>
      <w:r w:rsidR="002C7523">
        <w:t xml:space="preserve">bevorderlijk voor </w:t>
      </w:r>
      <w:r w:rsidR="008A5B91">
        <w:t>een eerlijke</w:t>
      </w:r>
      <w:r w:rsidR="002C7523">
        <w:t xml:space="preserve"> competitie</w:t>
      </w:r>
    </w:p>
    <w:p w14:paraId="7DAB06E5" w14:textId="6EFEEABE" w:rsidR="002F07B4" w:rsidRDefault="002F07B4">
      <w:r>
        <w:t xml:space="preserve">De </w:t>
      </w:r>
      <w:r w:rsidRPr="00B67EE9">
        <w:rPr>
          <w:b/>
          <w:bCs/>
        </w:rPr>
        <w:t xml:space="preserve">aspergedrive </w:t>
      </w:r>
      <w:r w:rsidR="008A5B91">
        <w:rPr>
          <w:b/>
          <w:bCs/>
        </w:rPr>
        <w:t xml:space="preserve">is </w:t>
      </w:r>
      <w:r w:rsidR="00D910FD">
        <w:t xml:space="preserve">dit jaar op </w:t>
      </w:r>
      <w:r w:rsidR="00761B54">
        <w:t xml:space="preserve">9 juni </w:t>
      </w:r>
      <w:r>
        <w:t>georganiseerd</w:t>
      </w:r>
      <w:r w:rsidR="00761B54">
        <w:t xml:space="preserve"> en was een groot succes.</w:t>
      </w:r>
      <w:r>
        <w:t xml:space="preserve"> Voor deze 3</w:t>
      </w:r>
      <w:r w:rsidR="008A5B91">
        <w:t>7</w:t>
      </w:r>
      <w:r w:rsidRPr="002F07B4">
        <w:rPr>
          <w:vertAlign w:val="superscript"/>
        </w:rPr>
        <w:t>ste</w:t>
      </w:r>
      <w:r>
        <w:t xml:space="preserve"> Aspergedrive </w:t>
      </w:r>
      <w:r w:rsidR="008A5B91">
        <w:t>gingen we weer naar</w:t>
      </w:r>
      <w:r w:rsidR="0001694F">
        <w:t xml:space="preserve"> </w:t>
      </w:r>
      <w:r>
        <w:t>de Klaproos in Siebengewald. Er deden 7</w:t>
      </w:r>
      <w:r w:rsidR="0001694F">
        <w:t>6</w:t>
      </w:r>
      <w:r>
        <w:t xml:space="preserve"> paren mee, onder leiding van Keith Woodford en Mieke Bosmans. </w:t>
      </w:r>
      <w:r w:rsidR="0001694F">
        <w:t xml:space="preserve">We hadden </w:t>
      </w:r>
      <w:r w:rsidR="00761B54">
        <w:t>voor het eerst sinds Corona</w:t>
      </w:r>
      <w:r w:rsidR="0001694F">
        <w:t xml:space="preserve"> bonnen bij </w:t>
      </w:r>
      <w:r w:rsidR="004A3B42">
        <w:t xml:space="preserve">restaurants gevraagd en dit keer zo goed gelobbyd dat we </w:t>
      </w:r>
      <w:r w:rsidR="000725B4">
        <w:t>voor de prijzen 1,2+3 bonnen hadden en dus geen schalen hebben uitge</w:t>
      </w:r>
      <w:r w:rsidR="00AF0816">
        <w:t>reikt.</w:t>
      </w:r>
      <w:r w:rsidR="006E34ED">
        <w:t xml:space="preserve"> </w:t>
      </w:r>
      <w:r w:rsidR="00AF0816">
        <w:t>Ook in 2024 willen we weer naar de Klaproos met de aspergedrive en wel op</w:t>
      </w:r>
      <w:r w:rsidR="000725B4">
        <w:t xml:space="preserve"> </w:t>
      </w:r>
      <w:r w:rsidR="001751CB">
        <w:t>7 juni</w:t>
      </w:r>
      <w:r w:rsidR="008D28CF">
        <w:t>.</w:t>
      </w:r>
    </w:p>
    <w:p w14:paraId="1445D1DF" w14:textId="17DB7D67" w:rsidR="001322A5" w:rsidRDefault="001322A5">
      <w:r>
        <w:t xml:space="preserve">In de </w:t>
      </w:r>
      <w:r w:rsidRPr="004F6E9C">
        <w:rPr>
          <w:b/>
          <w:bCs/>
        </w:rPr>
        <w:t xml:space="preserve">zomer </w:t>
      </w:r>
      <w:r w:rsidR="00C84882">
        <w:t>is er drie keer gekaart</w:t>
      </w:r>
      <w:r w:rsidR="00A45639">
        <w:t>, met 10-12 paren.</w:t>
      </w:r>
    </w:p>
    <w:p w14:paraId="24EB3938" w14:textId="19A6AC81" w:rsidR="006E01D1" w:rsidRDefault="006E01D1">
      <w:r>
        <w:t xml:space="preserve">Het nieuwe seizoen begonnen we met </w:t>
      </w:r>
      <w:r w:rsidR="00B0333B">
        <w:t>een nieuw soort parencompetitie:</w:t>
      </w:r>
      <w:r w:rsidR="00C6423A">
        <w:t xml:space="preserve"> de</w:t>
      </w:r>
      <w:r w:rsidR="00B0333B">
        <w:t xml:space="preserve"> </w:t>
      </w:r>
      <w:r w:rsidR="00B0333B" w:rsidRPr="00F651EE">
        <w:rPr>
          <w:b/>
          <w:bCs/>
        </w:rPr>
        <w:t>ontmoeting</w:t>
      </w:r>
      <w:r w:rsidR="00C6423A" w:rsidRPr="00F651EE">
        <w:rPr>
          <w:b/>
          <w:bCs/>
        </w:rPr>
        <w:t>scompetitie.</w:t>
      </w:r>
      <w:r w:rsidR="00C6423A">
        <w:t xml:space="preserve"> Hierin is geprobeerd in 4 avonden iedereen tegen iedereen te laten spelen, zodat we </w:t>
      </w:r>
      <w:r w:rsidR="00F651EE">
        <w:t>eens andere tegenstanders konden ontmoeten.</w:t>
      </w:r>
    </w:p>
    <w:p w14:paraId="4DCAD229" w14:textId="6571CD6A" w:rsidR="006E7AFD" w:rsidRDefault="008D28CF">
      <w:r>
        <w:t xml:space="preserve">Begin oktober hebben we met een standje </w:t>
      </w:r>
      <w:r w:rsidR="006E7AFD">
        <w:t xml:space="preserve">op de </w:t>
      </w:r>
      <w:r w:rsidR="006E7AFD" w:rsidRPr="007323D7">
        <w:rPr>
          <w:b/>
          <w:bCs/>
        </w:rPr>
        <w:t>tentoonstelling van 60 jaar Bergen</w:t>
      </w:r>
      <w:r w:rsidR="006E7AFD">
        <w:t xml:space="preserve"> gestaan.</w:t>
      </w:r>
      <w:r w:rsidR="00F651EE">
        <w:t xml:space="preserve"> </w:t>
      </w:r>
      <w:r w:rsidR="006E7AFD">
        <w:t>We hebben reclame gemaakt voor de club én de beginnerscursus.</w:t>
      </w:r>
    </w:p>
    <w:p w14:paraId="4908C8EF" w14:textId="5C246154" w:rsidR="00C20EDB" w:rsidRDefault="00C20EDB">
      <w:r>
        <w:t xml:space="preserve">Dit met als resultaat dat er op </w:t>
      </w:r>
      <w:r w:rsidR="00F30D09">
        <w:t xml:space="preserve">2 november </w:t>
      </w:r>
      <w:r>
        <w:t xml:space="preserve">maar liefst 17 personen begonnen zijn </w:t>
      </w:r>
      <w:r w:rsidR="00F30D09">
        <w:t xml:space="preserve">aan de </w:t>
      </w:r>
      <w:r w:rsidR="00F30D09" w:rsidRPr="007323D7">
        <w:rPr>
          <w:b/>
          <w:bCs/>
        </w:rPr>
        <w:t>beginnerscursus</w:t>
      </w:r>
      <w:r w:rsidR="00F30D09">
        <w:t>, die gegeven wordt door Joan Hinssen uit Venra</w:t>
      </w:r>
      <w:r w:rsidR="00E129D6">
        <w:t>y. We hebben weer gastvrijheid in het souterrain bij de familie Jans</w:t>
      </w:r>
      <w:r w:rsidR="007323D7">
        <w:t xml:space="preserve"> en elke middag zijn er 2-3 vrijwilligers van de BBC om mee te helpen.</w:t>
      </w:r>
    </w:p>
    <w:p w14:paraId="76EA9DF8" w14:textId="7289DAE2" w:rsidR="00800742" w:rsidRDefault="00595AB9">
      <w:r w:rsidRPr="00A3733A">
        <w:rPr>
          <w:b/>
          <w:bCs/>
        </w:rPr>
        <w:t>Ledenbestand:</w:t>
      </w:r>
      <w:r>
        <w:t xml:space="preserve"> </w:t>
      </w:r>
      <w:r w:rsidR="00BA1B52">
        <w:t>In september hebben we een nieuw-oud lid gekregen, Leo van Ou</w:t>
      </w:r>
      <w:r w:rsidR="003814F4">
        <w:t>r</w:t>
      </w:r>
      <w:r w:rsidR="00BA1B52">
        <w:t xml:space="preserve">souw. Hij speelde tot 2016 bij </w:t>
      </w:r>
      <w:r w:rsidR="00F651EE">
        <w:t>de BBC</w:t>
      </w:r>
      <w:r w:rsidR="00BA1B52">
        <w:t xml:space="preserve"> en is nu vol energie </w:t>
      </w:r>
      <w:r w:rsidR="00F053E7">
        <w:t>weer begonnen.</w:t>
      </w:r>
      <w:r w:rsidR="00A3733A">
        <w:t xml:space="preserve"> </w:t>
      </w:r>
      <w:r w:rsidR="00843B83">
        <w:t>Van de club vert</w:t>
      </w:r>
      <w:r w:rsidR="00424786">
        <w:t>r</w:t>
      </w:r>
      <w:r w:rsidR="00843B83">
        <w:t xml:space="preserve">ok Netty van Lier. Zij is verhuisd naar een </w:t>
      </w:r>
      <w:r w:rsidR="00424786">
        <w:t>verzorgingshuis in Woudenberg.</w:t>
      </w:r>
    </w:p>
    <w:p w14:paraId="49165F88" w14:textId="716E8ABB" w:rsidR="00A3733A" w:rsidRDefault="00A3733A" w:rsidP="003258E5">
      <w:pPr>
        <w:ind w:right="-567"/>
      </w:pPr>
      <w:r>
        <w:t xml:space="preserve">Op dit moment hebben we </w:t>
      </w:r>
      <w:r w:rsidR="00E96A08" w:rsidRPr="00E459EE">
        <w:rPr>
          <w:b/>
          <w:bCs/>
        </w:rPr>
        <w:t>5</w:t>
      </w:r>
      <w:r w:rsidR="005A04C4" w:rsidRPr="00E459EE">
        <w:rPr>
          <w:b/>
          <w:bCs/>
        </w:rPr>
        <w:t>9</w:t>
      </w:r>
      <w:r w:rsidR="0052690E" w:rsidRPr="00E459EE">
        <w:rPr>
          <w:b/>
          <w:bCs/>
        </w:rPr>
        <w:t xml:space="preserve"> </w:t>
      </w:r>
      <w:r w:rsidR="00E96A08" w:rsidRPr="00E459EE">
        <w:rPr>
          <w:b/>
          <w:bCs/>
        </w:rPr>
        <w:t>leden</w:t>
      </w:r>
      <w:r w:rsidR="00485992">
        <w:t>.</w:t>
      </w:r>
      <w:r w:rsidR="0052690E">
        <w:t xml:space="preserve"> </w:t>
      </w:r>
      <w:r w:rsidR="00E96A08">
        <w:t xml:space="preserve">5 </w:t>
      </w:r>
      <w:r w:rsidR="00485992">
        <w:t>L</w:t>
      </w:r>
      <w:r w:rsidR="00E96A08">
        <w:t>eden</w:t>
      </w:r>
      <w:r w:rsidR="00485992">
        <w:t xml:space="preserve"> </w:t>
      </w:r>
      <w:r w:rsidR="00131BE0">
        <w:t xml:space="preserve">spelen </w:t>
      </w:r>
      <w:r w:rsidR="00485992">
        <w:t>alleen</w:t>
      </w:r>
      <w:r w:rsidR="00E96A08">
        <w:t xml:space="preserve"> op maandag </w:t>
      </w:r>
      <w:r w:rsidR="00485992">
        <w:t xml:space="preserve">en 1 </w:t>
      </w:r>
      <w:r w:rsidR="003258E5">
        <w:t xml:space="preserve">is </w:t>
      </w:r>
      <w:r w:rsidR="00485992">
        <w:t>ondersteunend lid</w:t>
      </w:r>
      <w:r w:rsidR="003258E5">
        <w:t>.</w:t>
      </w:r>
    </w:p>
    <w:p w14:paraId="73FF84F6" w14:textId="77777777" w:rsidR="00D32EBD" w:rsidRDefault="00D32EBD" w:rsidP="005743AB">
      <w:pPr>
        <w:pStyle w:val="Lijstalinea"/>
        <w:spacing w:line="252" w:lineRule="auto"/>
        <w:ind w:left="0"/>
        <w:contextualSpacing/>
        <w:rPr>
          <w:rFonts w:ascii="Tahoma" w:hAnsi="Tahoma" w:cstheme="minorBidi"/>
        </w:rPr>
      </w:pPr>
    </w:p>
    <w:p w14:paraId="1496FD04" w14:textId="3AEE7FE8" w:rsidR="00D32EBD" w:rsidRDefault="00E459EE" w:rsidP="005743AB">
      <w:pPr>
        <w:pStyle w:val="Lijstalinea"/>
        <w:spacing w:line="252" w:lineRule="auto"/>
        <w:ind w:left="0"/>
        <w:contextualSpacing/>
        <w:rPr>
          <w:rFonts w:ascii="Tahoma" w:hAnsi="Tahoma" w:cstheme="minorBidi"/>
        </w:rPr>
      </w:pPr>
      <w:r>
        <w:rPr>
          <w:rFonts w:ascii="Tahoma" w:hAnsi="Tahoma" w:cstheme="minorBidi"/>
        </w:rPr>
        <w:t xml:space="preserve">Januari </w:t>
      </w:r>
      <w:r w:rsidR="007D717C">
        <w:rPr>
          <w:rFonts w:ascii="Tahoma" w:hAnsi="Tahoma" w:cstheme="minorBidi"/>
        </w:rPr>
        <w:t xml:space="preserve">2023 </w:t>
      </w:r>
      <w:r w:rsidR="00B7458E">
        <w:rPr>
          <w:rFonts w:ascii="Tahoma" w:hAnsi="Tahoma" w:cstheme="minorBidi"/>
        </w:rPr>
        <w:t>Mieke Bosmans</w:t>
      </w:r>
    </w:p>
    <w:sectPr w:rsidR="00D32EBD" w:rsidSect="00301668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3F6"/>
    <w:multiLevelType w:val="hybridMultilevel"/>
    <w:tmpl w:val="95C64C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5475"/>
    <w:multiLevelType w:val="hybridMultilevel"/>
    <w:tmpl w:val="B5C6FE24"/>
    <w:lvl w:ilvl="0" w:tplc="EB1E6310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840606">
    <w:abstractNumId w:val="1"/>
  </w:num>
  <w:num w:numId="2" w16cid:durableId="1410038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0D"/>
    <w:rsid w:val="0001694F"/>
    <w:rsid w:val="000725B4"/>
    <w:rsid w:val="00073A08"/>
    <w:rsid w:val="00092443"/>
    <w:rsid w:val="000D0E97"/>
    <w:rsid w:val="000D74C9"/>
    <w:rsid w:val="000F070B"/>
    <w:rsid w:val="00101DCD"/>
    <w:rsid w:val="00131BE0"/>
    <w:rsid w:val="001322A5"/>
    <w:rsid w:val="001605B1"/>
    <w:rsid w:val="001751CB"/>
    <w:rsid w:val="00177DAA"/>
    <w:rsid w:val="00187929"/>
    <w:rsid w:val="001E3990"/>
    <w:rsid w:val="00215DEE"/>
    <w:rsid w:val="00232608"/>
    <w:rsid w:val="00241A40"/>
    <w:rsid w:val="00272830"/>
    <w:rsid w:val="00273134"/>
    <w:rsid w:val="002A1B43"/>
    <w:rsid w:val="002C7523"/>
    <w:rsid w:val="002E6FF1"/>
    <w:rsid w:val="002F07B4"/>
    <w:rsid w:val="002F5B0D"/>
    <w:rsid w:val="00301668"/>
    <w:rsid w:val="0031273A"/>
    <w:rsid w:val="003258E5"/>
    <w:rsid w:val="00361E90"/>
    <w:rsid w:val="00372AA4"/>
    <w:rsid w:val="003814F4"/>
    <w:rsid w:val="00393583"/>
    <w:rsid w:val="003C35BD"/>
    <w:rsid w:val="003D76D8"/>
    <w:rsid w:val="004214C5"/>
    <w:rsid w:val="00424786"/>
    <w:rsid w:val="00485992"/>
    <w:rsid w:val="004950E6"/>
    <w:rsid w:val="004A3B42"/>
    <w:rsid w:val="004C5A83"/>
    <w:rsid w:val="004C6824"/>
    <w:rsid w:val="004F6E9C"/>
    <w:rsid w:val="00512A23"/>
    <w:rsid w:val="00522CA1"/>
    <w:rsid w:val="0052690E"/>
    <w:rsid w:val="00536792"/>
    <w:rsid w:val="00546096"/>
    <w:rsid w:val="00547767"/>
    <w:rsid w:val="005603CD"/>
    <w:rsid w:val="005743AB"/>
    <w:rsid w:val="0058267F"/>
    <w:rsid w:val="005952E3"/>
    <w:rsid w:val="00595AB9"/>
    <w:rsid w:val="005A04C4"/>
    <w:rsid w:val="005F4F29"/>
    <w:rsid w:val="00604B7F"/>
    <w:rsid w:val="006176E8"/>
    <w:rsid w:val="0069123C"/>
    <w:rsid w:val="006C5891"/>
    <w:rsid w:val="006E01D1"/>
    <w:rsid w:val="006E34ED"/>
    <w:rsid w:val="006E7AFD"/>
    <w:rsid w:val="00712AF1"/>
    <w:rsid w:val="007323D7"/>
    <w:rsid w:val="00751E0F"/>
    <w:rsid w:val="00761B54"/>
    <w:rsid w:val="007878C5"/>
    <w:rsid w:val="007A1293"/>
    <w:rsid w:val="007B5191"/>
    <w:rsid w:val="007C1107"/>
    <w:rsid w:val="007C725B"/>
    <w:rsid w:val="007D08D0"/>
    <w:rsid w:val="007D717C"/>
    <w:rsid w:val="00800742"/>
    <w:rsid w:val="0080285A"/>
    <w:rsid w:val="008109E1"/>
    <w:rsid w:val="008345F6"/>
    <w:rsid w:val="00843B83"/>
    <w:rsid w:val="00875983"/>
    <w:rsid w:val="0087677A"/>
    <w:rsid w:val="00897975"/>
    <w:rsid w:val="008A5B91"/>
    <w:rsid w:val="008C057D"/>
    <w:rsid w:val="008C5EEF"/>
    <w:rsid w:val="008D28CF"/>
    <w:rsid w:val="008E4F36"/>
    <w:rsid w:val="00912BE2"/>
    <w:rsid w:val="00923F5B"/>
    <w:rsid w:val="009243AA"/>
    <w:rsid w:val="0096784A"/>
    <w:rsid w:val="00973443"/>
    <w:rsid w:val="009F1C78"/>
    <w:rsid w:val="00A3733A"/>
    <w:rsid w:val="00A45639"/>
    <w:rsid w:val="00A54239"/>
    <w:rsid w:val="00A721F5"/>
    <w:rsid w:val="00AA31E4"/>
    <w:rsid w:val="00AD1AB7"/>
    <w:rsid w:val="00AE6E63"/>
    <w:rsid w:val="00AE7E21"/>
    <w:rsid w:val="00AF0816"/>
    <w:rsid w:val="00B00AF5"/>
    <w:rsid w:val="00B0333B"/>
    <w:rsid w:val="00B35513"/>
    <w:rsid w:val="00B41093"/>
    <w:rsid w:val="00B67EE9"/>
    <w:rsid w:val="00B72FDB"/>
    <w:rsid w:val="00B7458E"/>
    <w:rsid w:val="00B8491E"/>
    <w:rsid w:val="00B94EB1"/>
    <w:rsid w:val="00BA1B52"/>
    <w:rsid w:val="00BB3741"/>
    <w:rsid w:val="00C20EDB"/>
    <w:rsid w:val="00C524FA"/>
    <w:rsid w:val="00C6423A"/>
    <w:rsid w:val="00C84882"/>
    <w:rsid w:val="00CC229F"/>
    <w:rsid w:val="00CF0017"/>
    <w:rsid w:val="00CF7D27"/>
    <w:rsid w:val="00D10116"/>
    <w:rsid w:val="00D172F1"/>
    <w:rsid w:val="00D32EBD"/>
    <w:rsid w:val="00D33F58"/>
    <w:rsid w:val="00D35E37"/>
    <w:rsid w:val="00D74136"/>
    <w:rsid w:val="00D826BF"/>
    <w:rsid w:val="00D910FD"/>
    <w:rsid w:val="00DD2352"/>
    <w:rsid w:val="00E129D6"/>
    <w:rsid w:val="00E3254D"/>
    <w:rsid w:val="00E4387A"/>
    <w:rsid w:val="00E459EE"/>
    <w:rsid w:val="00E632E9"/>
    <w:rsid w:val="00E96A08"/>
    <w:rsid w:val="00EA4BC9"/>
    <w:rsid w:val="00EC13FB"/>
    <w:rsid w:val="00EF6CDF"/>
    <w:rsid w:val="00F053E7"/>
    <w:rsid w:val="00F16D27"/>
    <w:rsid w:val="00F30D09"/>
    <w:rsid w:val="00F34C88"/>
    <w:rsid w:val="00F5202F"/>
    <w:rsid w:val="00F651EE"/>
    <w:rsid w:val="00F8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DBA4"/>
  <w15:chartTrackingRefBased/>
  <w15:docId w15:val="{D08527CA-896F-45F3-B370-802DA4A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1107"/>
    <w:rPr>
      <w:rFonts w:ascii="Tahoma" w:hAnsi="Tahoma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0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07"/>
    <w:rPr>
      <w:rFonts w:ascii="Tahoma" w:eastAsiaTheme="majorEastAsia" w:hAnsi="Tahoma" w:cstheme="majorBidi"/>
      <w:b/>
      <w:color w:val="2F5496" w:themeColor="accent1" w:themeShade="BF"/>
      <w:sz w:val="28"/>
      <w:szCs w:val="32"/>
    </w:rPr>
  </w:style>
  <w:style w:type="paragraph" w:customStyle="1" w:styleId="HoofdtekstA">
    <w:name w:val="Hoofdtekst A"/>
    <w:rsid w:val="001879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nl-NL"/>
    </w:rPr>
  </w:style>
  <w:style w:type="paragraph" w:styleId="Lijstalinea">
    <w:name w:val="List Paragraph"/>
    <w:basedOn w:val="Standaard"/>
    <w:uiPriority w:val="34"/>
    <w:qFormat/>
    <w:rsid w:val="008C5EE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Bosmans</dc:creator>
  <cp:keywords/>
  <dc:description/>
  <cp:lastModifiedBy>Mieke Bosmans</cp:lastModifiedBy>
  <cp:revision>82</cp:revision>
  <dcterms:created xsi:type="dcterms:W3CDTF">2024-01-22T19:17:00Z</dcterms:created>
  <dcterms:modified xsi:type="dcterms:W3CDTF">2024-02-03T09:51:00Z</dcterms:modified>
</cp:coreProperties>
</file>